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2D" w:rsidRPr="00FB422D" w:rsidRDefault="00FB422D" w:rsidP="00FB422D">
      <w:pPr>
        <w:shd w:val="clear" w:color="auto" w:fill="FFFFFF"/>
        <w:spacing w:before="75" w:after="75" w:line="285" w:lineRule="atLeast"/>
        <w:ind w:left="150" w:right="150"/>
        <w:jc w:val="center"/>
        <w:outlineLvl w:val="1"/>
        <w:rPr>
          <w:rFonts w:ascii="Arial" w:eastAsia="Times New Roman" w:hAnsi="Arial" w:cs="Arial"/>
          <w:b/>
          <w:bCs/>
          <w:color w:val="990000"/>
          <w:sz w:val="24"/>
          <w:szCs w:val="24"/>
          <w:lang w:eastAsia="ru-RU"/>
        </w:rPr>
      </w:pPr>
      <w:r w:rsidRPr="00FB422D">
        <w:rPr>
          <w:rFonts w:ascii="Arial" w:eastAsia="Times New Roman" w:hAnsi="Arial" w:cs="Arial"/>
          <w:b/>
          <w:bCs/>
          <w:color w:val="990000"/>
          <w:sz w:val="27"/>
          <w:szCs w:val="27"/>
          <w:lang w:eastAsia="ru-RU"/>
        </w:rPr>
        <w:t>Контент - фильтр</w:t>
      </w:r>
    </w:p>
    <w:p w:rsidR="00FB422D" w:rsidRPr="00FB422D" w:rsidRDefault="00FB422D" w:rsidP="00FB4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Контент-фильтр</w:t>
      </w: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устройство или программное обеспечение для фильтрации сайтов по их содержимому, не позволяющее получить доступ к определённым сайтам или услугам сети Интернет. Система позволяет блокировать веб-сайты с содержимым, не предназначенным для просмотра.</w:t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Контент-фильтр работает по статистическому принципу, то есть подсчитывает заранее определённые слова текста и определяет категорию, к которой относится содержимое сайта. Целью таких устройств или программ является ограничение доступа в Интернет для школ, предприятий, религиозных организаций и т. д. Чаще всего контент-фильтры используются для ограничения доступа для детей и подростков, в учебных заведениях, библиотеках и на рабочих местах в различных учреждениях, а также игровых клубах и интернет-кафе.</w:t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Принцип работы</w:t>
      </w: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Часто фильтрация проходит на уровне запросов по протоколу HTTP. Для этого URL запрошенного сайта сверяется с чёрным списком с помощью регулярных выражений. Такие списки необходимо регулярно обновлять, защита с их помощью считается малоэффективной. Более продвинутыми являются методы распознавания образов и обработки естественного языка. Для классификации сайтов по разным признакам (например, «порнография / не порнография», «</w:t>
      </w:r>
      <w:proofErr w:type="spellStart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варез</w:t>
      </w:r>
      <w:proofErr w:type="spellEnd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/ каталог </w:t>
      </w:r>
      <w:proofErr w:type="spellStart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freeware</w:t>
      </w:r>
      <w:proofErr w:type="spellEnd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 и т. д.) текст запрашиваемой страницы анализируется на количество разных ключевых слов (например, «бесплатно», «скачать» и т. д.). Эти и другие свойства текста используются для вычисления вероятности попадания в опасную категорию. Если эта вероятность превышает заданный уровень (например, 95 %), доступ к странице блокируется.</w:t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Самые простые программы позволяют ввести слова, поиск которых будет вести система вручную. Самые сложные устройства уже имеют большой словарь и предполагают уже готовую базу ссылок, которые уже классифицированы. Как правило, к сложным устройствам производители обеспечивают периодическое обновление базы ссылок. Те веб-сайты, которые не были распознаны автоматически, просматривает человек и присваивает категорию сайта вручную.</w:t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Очевидное требование к программам ограничения доступа — быстродействие классификации.</w:t>
      </w: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jc w:val="center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r w:rsidRPr="00FB422D">
        <w:rPr>
          <w:rFonts w:ascii="Arial" w:eastAsia="Times New Roman" w:hAnsi="Arial" w:cs="Arial"/>
          <w:b/>
          <w:bCs/>
          <w:color w:val="23BE5E"/>
          <w:sz w:val="24"/>
          <w:szCs w:val="24"/>
          <w:lang w:eastAsia="ru-RU"/>
        </w:rPr>
        <w:t>Защита с помощью бесплатных программ и плагинов к браузеру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«Интернет Цензор» </w:t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Программа устанавливается на компьютер и обеспечивает фильтрацию для всех веб-браузеров и программ. Отличительной особенностью полной версии является высокий уровень надежности и защиты от взлома.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Загрузить бесплатно</w:t>
        </w:r>
      </w:hyperlink>
    </w:p>
    <w:p w:rsidR="00FB422D" w:rsidRPr="00FB422D" w:rsidRDefault="00FB422D" w:rsidP="00FB422D">
      <w:pPr>
        <w:shd w:val="clear" w:color="auto" w:fill="FFFFFF"/>
        <w:spacing w:before="150" w:after="0" w:line="225" w:lineRule="atLeast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proofErr w:type="spellStart"/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NetPolice</w:t>
      </w:r>
      <w:proofErr w:type="spellEnd"/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Lite</w:t>
      </w:r>
      <w:proofErr w:type="spellEnd"/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Облегченная версия персонального фильтра, который предоставляет наиболее важные функции для ограничения доступа пользователей к негативным, нежелательным и опасным Интернет-ресурсам. Поддерживаются самые необходимые категории и функции для безопасного использования сети Интернет.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Скачать бесплатную версию персонального фильтра</w:t>
        </w:r>
      </w:hyperlink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proofErr w:type="spellStart"/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KinderGate</w:t>
      </w:r>
      <w:proofErr w:type="spellEnd"/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платная программа, которая обладает широкими возможностями и гибкой настройкой.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http://www.kindergate.ru/</w:t>
        </w:r>
      </w:hyperlink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Сайт программы.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http://www.kindergate.ru/support/kindergate_setup</w:t>
        </w:r>
      </w:hyperlink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инструкция по установке.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http://www.kindergate.ru/support</w:t>
        </w:r>
      </w:hyperlink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Техническая документация по настройке и установке.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http://www.kindergate.ru/download/</w:t>
        </w:r>
      </w:hyperlink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Здесь можно скачать программу.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proofErr w:type="spellStart"/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WebOfTrust</w:t>
      </w:r>
      <w:proofErr w:type="spellEnd"/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 + </w:t>
      </w:r>
      <w:proofErr w:type="spellStart"/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AdBlock</w:t>
      </w:r>
      <w:proofErr w:type="spellEnd"/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бесплатные расширения для веб-браузеров, которые помогут оградить вашего ребенка </w:t>
      </w:r>
      <w:proofErr w:type="gramStart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</w:t>
      </w:r>
      <w:proofErr w:type="gramEnd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нежелательного контента.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http://www.mywot.com/ru</w:t>
        </w:r>
      </w:hyperlink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Сайт программы.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http://www.mywot.com/ru/faq</w:t>
        </w:r>
      </w:hyperlink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Вопросы и ответы.</w:t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Для установки данного средства защиты, вам необходимо:</w:t>
      </w:r>
    </w:p>
    <w:p w:rsidR="00FB422D" w:rsidRPr="00FB422D" w:rsidRDefault="00FB422D" w:rsidP="00FB422D">
      <w:pPr>
        <w:numPr>
          <w:ilvl w:val="0"/>
          <w:numId w:val="1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Перейти по ссылке </w:t>
      </w:r>
      <w:hyperlink r:id="rId14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http://www.mywot.com/ru/download</w:t>
        </w:r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и скачать дополнение для вашего браузера</w:t>
      </w:r>
    </w:p>
    <w:p w:rsidR="00FB422D" w:rsidRPr="00FB422D" w:rsidRDefault="00FB422D" w:rsidP="00FB422D">
      <w:pPr>
        <w:numPr>
          <w:ilvl w:val="0"/>
          <w:numId w:val="1"/>
        </w:numPr>
        <w:shd w:val="clear" w:color="auto" w:fill="FFFFFF"/>
        <w:spacing w:before="45"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lastRenderedPageBreak/>
        <w:t>Следовать инструкциям во время установки.</w:t>
      </w:r>
    </w:p>
    <w:p w:rsidR="00FB422D" w:rsidRPr="00FB422D" w:rsidRDefault="00FB422D" w:rsidP="00FB422D">
      <w:pPr>
        <w:numPr>
          <w:ilvl w:val="0"/>
          <w:numId w:val="1"/>
        </w:numPr>
        <w:shd w:val="clear" w:color="auto" w:fill="FFFFFF"/>
        <w:spacing w:before="45"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Во время установки дополнения вы можете зарегистрироваться как пользователь. Вы можете использовать дополнение WOT, а также оценивать веб-сайты без регистрации. </w:t>
      </w:r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     Зарегистрированные пользователи имеют больше возможностей в настройке.</w:t>
      </w:r>
    </w:p>
    <w:p w:rsidR="00FB422D" w:rsidRPr="00FB422D" w:rsidRDefault="00FB422D" w:rsidP="00FB42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*Ссылка для регистрации, если вы не зарегистрировались во время установки </w:t>
      </w:r>
      <w:hyperlink r:id="rId15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https://www.mywot.com/ru/signup</w:t>
        </w:r>
      </w:hyperlink>
    </w:p>
    <w:p w:rsidR="00FB422D" w:rsidRPr="00FB422D" w:rsidRDefault="00FB422D" w:rsidP="00FB422D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Для установки </w:t>
      </w:r>
      <w:proofErr w:type="spellStart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AdBlock</w:t>
      </w:r>
      <w:proofErr w:type="spellEnd"/>
      <w:r w:rsidRPr="00FB422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вам необходимо:</w:t>
      </w:r>
    </w:p>
    <w:p w:rsidR="00FB422D" w:rsidRPr="00FB422D" w:rsidRDefault="00FB422D" w:rsidP="00FB422D">
      <w:pPr>
        <w:numPr>
          <w:ilvl w:val="0"/>
          <w:numId w:val="2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Перейти на сайт </w:t>
      </w:r>
      <w:hyperlink r:id="rId16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adblockplus.org/</w:t>
        </w:r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ru</w:t>
        </w:r>
        <w:proofErr w:type="spellEnd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/</w:t>
        </w:r>
      </w:hyperlink>
    </w:p>
    <w:p w:rsidR="00FB422D" w:rsidRPr="00FB422D" w:rsidRDefault="00FB422D" w:rsidP="00FB422D">
      <w:pPr>
        <w:numPr>
          <w:ilvl w:val="0"/>
          <w:numId w:val="2"/>
        </w:numPr>
        <w:shd w:val="clear" w:color="auto" w:fill="FFFFFF"/>
        <w:spacing w:before="45"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Нажать «Установить» </w:t>
      </w:r>
    </w:p>
    <w:p w:rsidR="00FB422D" w:rsidRPr="00FB422D" w:rsidRDefault="00FB422D" w:rsidP="00FB422D">
      <w:pPr>
        <w:numPr>
          <w:ilvl w:val="0"/>
          <w:numId w:val="2"/>
        </w:numPr>
        <w:shd w:val="clear" w:color="auto" w:fill="FFFFFF"/>
        <w:spacing w:before="45"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Следовать инструкциям установки.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jc w:val="center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r w:rsidRPr="00FB422D">
        <w:rPr>
          <w:rFonts w:ascii="Arial" w:eastAsia="Times New Roman" w:hAnsi="Arial" w:cs="Arial"/>
          <w:b/>
          <w:bCs/>
          <w:color w:val="23BE5E"/>
          <w:sz w:val="24"/>
          <w:szCs w:val="24"/>
          <w:lang w:eastAsia="ru-RU"/>
        </w:rPr>
        <w:t>Защита через DNS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В Интернете из бесплатных и серьёзных защит для детей через фильтрацию DNS мы возьмём два представителя:  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и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OpenDNS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FamilyShield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 (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OpenDNS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Семейный Щит).  Почему два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?</w:t>
      </w:r>
      <w:proofErr w:type="gramEnd"/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1) Мало ли кто из них начнёт "тупить", а таймауты при преобразовании сказываются на скорости вашей работы в сети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Internet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, в независимости от вашего тарифа у провайдера.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2) Одна голова хорошо, а две лучше.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3) Во многих операционных системах есть 2 поля под указание DNS серверов.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Прежде чем перейти к прописыванию DNS серверов-защитников, нужно определиться, где лучше прописать наших защитников. DNS сервера можно прописать на оконечном устройстве - компьютер, ноутбук, планшет, смартфон или в вашем роутере-узле (если он имеется), который выводит вашу домашнюю сеть в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Internet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Каждый способ обладает плюсами и минусами.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1) Прописать на роутере - точке доступа. Ваши компьютеры получают сетевые настройки от домашнего роутера по протоколу DHCP. Роутер выдаст всем вашим устройствам и устройствам, пришедших в гости друзей, указание использовать его в качестве DNS. А сам будет использовать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вышестоящие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DNS сервера-защитники. В этой схеме, друзья будут защищены тоже.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2) Но вышестоящая схема плоха, когда ваше чадо уйдёт со своим смартфоном или планшетом в кафе с друзьями и там его не будет защищать чужой роутер. Поэтому прописывание защитников-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DNS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на оконечном устройстве обладает своим плюсом.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Решать вам - защищаться через вашу точку доступа и/или через конечное устройство.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r w:rsidRPr="00FB422D">
        <w:rPr>
          <w:rFonts w:ascii="Arial" w:eastAsia="Times New Roman" w:hAnsi="Arial" w:cs="Arial"/>
          <w:b/>
          <w:bCs/>
          <w:color w:val="006400"/>
          <w:sz w:val="20"/>
          <w:szCs w:val="20"/>
          <w:lang w:eastAsia="ru-RU"/>
        </w:rPr>
        <w:t>Точка доступа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1. Введите IP-адрес роутера в браузере, чтобы зайти в панель администратора.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2. Введите имя пользователя и пароль.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В меню управления роутером найдите настройки DNS-сервера.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4. Пропишите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 в качестве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Primary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DNS-сервера и сохраните изменения. В поле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Secondary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DNS-сервера пропишите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OpenDNS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FamilyShield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208.67.222.123</w:t>
      </w:r>
    </w:p>
    <w:p w:rsidR="00FB422D" w:rsidRPr="00FB422D" w:rsidRDefault="00FB422D" w:rsidP="00FB422D">
      <w:pPr>
        <w:shd w:val="clear" w:color="auto" w:fill="FFFFFF"/>
        <w:spacing w:after="0" w:line="306" w:lineRule="atLeast"/>
        <w:outlineLvl w:val="2"/>
        <w:rPr>
          <w:rFonts w:ascii="Helvetica" w:eastAsia="Times New Roman" w:hAnsi="Helvetica" w:cs="Helvetica"/>
          <w:color w:val="494949"/>
          <w:sz w:val="25"/>
          <w:szCs w:val="25"/>
          <w:lang w:eastAsia="ru-RU"/>
        </w:rPr>
      </w:pPr>
      <w:r w:rsidRPr="00FB422D">
        <w:rPr>
          <w:rFonts w:ascii="Helvetica" w:eastAsia="Times New Roman" w:hAnsi="Helvetica" w:cs="Helvetica"/>
          <w:color w:val="494949"/>
          <w:sz w:val="25"/>
          <w:szCs w:val="25"/>
          <w:lang w:eastAsia="ru-RU"/>
        </w:rPr>
        <w:t> </w:t>
      </w:r>
    </w:p>
    <w:p w:rsidR="00FB422D" w:rsidRPr="00FB422D" w:rsidRDefault="00FB422D" w:rsidP="00FB422D">
      <w:pPr>
        <w:shd w:val="clear" w:color="auto" w:fill="FFFFFF"/>
        <w:spacing w:before="150" w:after="0" w:line="240" w:lineRule="atLeast"/>
        <w:outlineLvl w:val="2"/>
        <w:rPr>
          <w:rFonts w:ascii="Arial" w:eastAsia="Times New Roman" w:hAnsi="Arial" w:cs="Arial"/>
          <w:color w:val="2E3D4C"/>
          <w:sz w:val="21"/>
          <w:szCs w:val="21"/>
          <w:lang w:eastAsia="ru-RU"/>
        </w:rPr>
      </w:pPr>
      <w:r w:rsidRPr="00FB422D">
        <w:rPr>
          <w:rFonts w:ascii="Arial" w:eastAsia="Times New Roman" w:hAnsi="Arial" w:cs="Arial"/>
          <w:color w:val="2E3D4C"/>
          <w:sz w:val="21"/>
          <w:szCs w:val="21"/>
          <w:lang w:eastAsia="ru-RU"/>
        </w:rPr>
        <w:t>На компьютере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Windows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XP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1. Откройте меню Пуск -&gt; Настройка -&gt; Панель управления -&gt; Сетевые подключения.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2. Щелкните правой кнопкой мыши на нужном сетевом подключении и выберите пункт Свойства.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В окне свойств подключения выберите пункт Протокол Интернета (TCP/IP) и нажмите кнопку Свойства.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4. В открывшемся окне выберите пункт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И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спользовать следующие адреса DNS-серверов.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5. Введите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 в качестве Предпочитаемый DNS-сервер. В поле Альтернативный DNS-сервер пропишите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OpenDNS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FamilyShield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208.67.222.123. И сохраните изменения кнопкой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О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к.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Windows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1. Откройте меню Пуск -&gt; Панель управления -&gt; Сеть и Интернет -&gt; Центр управления сетями и общим 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lastRenderedPageBreak/>
        <w:t>доступом -&gt; Изменение параметров адаптера.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2. Щелкните правой кнопкой мыши на нужном сетевом подключении и в появившемся меню выберите пункт Свойства.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В окне свойств подключения выберите пункт Протокол Интернета версии 4 (TCP/IP) и нажмите кнопку Свойства.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4. В открывшемся окне выберите пункт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И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спользовать следующие адреса DNS-серверов.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5. Введите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 в качестве Предпочитаемый DNS-сервер. В поле Альтернативный DNS-сервер пропишите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OpenDNS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FamilyShield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208.67.222.123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Windows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8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1. Наведите мышку на меню Пуск (левый нижний угол экрана), когда появится меню, нажмите на нем правой кнопкой мыши и выберите Панель управления.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2. Откройте Сеть и Интернет -&gt; Центр управления сетями и общим доступом -&gt; Изменение параметров адаптера.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Щелкните правой кнопкой мыши на нужном сетевом подключении и в появившемся меню выберите пункт Свойства.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4. В окне свойств подключения выберите пункт Протокол Интернета версии 4 (TCP/IP) и нажмите кнопку Свойства.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5. В открывшемся окне выберите пункт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И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спользовать следующие адреса DNS-серверов.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6. Введите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 в качестве Предпочитаемый DNS-сервер. В поле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Альтернативный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DNS-сервер пропишите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OpenDNS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FamilyShield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208.67.222.123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Mac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OS X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1. Зайдите в Системные настройки -&gt; Сеть.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2. Выберите сеть, для которой вы хотите настроить DNS (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AirPort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,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Ethernet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).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Нажмите на кнопку Дополнительно, перейдите на вкладку DNS.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4. Пропишите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 и сохраните изменения.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Ubuntu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1. Щелкните на значке сетевого подключения, в списке выберите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Edit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connections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(Изменить соединения).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2. Выберите сеть, для которой вы хотите настроить DNS, и нажмите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Edit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(Изменить).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3. Перейдите на вкладку IPv4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Settings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(Параметры IPv4), в группе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Method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(Метод, Способ Настройки) выберите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Automatic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(DHCP)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addresses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only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(Автоматически (DHCP, только адрес)).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4. Введите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 в поле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Addresses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(Адреса, Серверы DNS) и сохраните изменения.</w:t>
      </w:r>
    </w:p>
    <w:p w:rsidR="00FB422D" w:rsidRPr="00FB422D" w:rsidRDefault="00FB422D" w:rsidP="00FB422D">
      <w:pPr>
        <w:shd w:val="clear" w:color="auto" w:fill="FFFFFF"/>
        <w:spacing w:before="150" w:after="0" w:line="240" w:lineRule="atLeast"/>
        <w:outlineLvl w:val="2"/>
        <w:rPr>
          <w:rFonts w:ascii="Arial" w:eastAsia="Times New Roman" w:hAnsi="Arial" w:cs="Arial"/>
          <w:color w:val="2E3D4C"/>
          <w:sz w:val="21"/>
          <w:szCs w:val="21"/>
          <w:lang w:eastAsia="ru-RU"/>
        </w:rPr>
      </w:pPr>
      <w:r w:rsidRPr="00FB422D">
        <w:rPr>
          <w:rFonts w:ascii="Arial" w:eastAsia="Times New Roman" w:hAnsi="Arial" w:cs="Arial"/>
          <w:color w:val="2E3D4C"/>
          <w:sz w:val="21"/>
          <w:szCs w:val="21"/>
          <w:lang w:eastAsia="ru-RU"/>
        </w:rPr>
        <w:t> </w:t>
      </w:r>
    </w:p>
    <w:p w:rsidR="00FB422D" w:rsidRPr="00FB422D" w:rsidRDefault="00FB422D" w:rsidP="00FB422D">
      <w:pPr>
        <w:shd w:val="clear" w:color="auto" w:fill="FFFFFF"/>
        <w:spacing w:before="150" w:after="0" w:line="240" w:lineRule="atLeast"/>
        <w:outlineLvl w:val="2"/>
        <w:rPr>
          <w:rFonts w:ascii="Arial" w:eastAsia="Times New Roman" w:hAnsi="Arial" w:cs="Arial"/>
          <w:color w:val="2E3D4C"/>
          <w:sz w:val="21"/>
          <w:szCs w:val="21"/>
          <w:lang w:eastAsia="ru-RU"/>
        </w:rPr>
      </w:pPr>
      <w:r w:rsidRPr="00FB422D">
        <w:rPr>
          <w:rFonts w:ascii="Arial" w:eastAsia="Times New Roman" w:hAnsi="Arial" w:cs="Arial"/>
          <w:color w:val="2E3D4C"/>
          <w:sz w:val="21"/>
          <w:szCs w:val="21"/>
          <w:lang w:eastAsia="ru-RU"/>
        </w:rPr>
        <w:t>В смартфоне или планшете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Android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4.x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1. Зайдите в Настройки, выберите пункт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Wi-Fi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2. Долгим нажатием (нажать и удерживать до появления диалогового окна) выберите желаемую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Wi-Fi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сеть.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В появившемся диалоговом окне выберите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Н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астроить сеть.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4. Поставьте внизу галочку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П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оказать расширенные настройки.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5. В пункте Настройка IP в выпадающем списке выберите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Статический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6. Введите в поле DNS 1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77.88.8.7. В поле DNS 2 пропишите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OpenDNS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FamilyShield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208.67.222.123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7. Нажмите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С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охранить.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Apple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iOS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1. Зайдите в Настройки -&gt;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Wi-Fi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, нажмите на стрелку напротив используемой вами сети.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2. Найдите пункт DNS и впишите в него адрес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Яндекс.DNS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77.88.8.7</w:t>
      </w:r>
    </w:p>
    <w:p w:rsidR="00FB422D" w:rsidRPr="00FB422D" w:rsidRDefault="00FB422D" w:rsidP="00FB422D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jc w:val="center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r w:rsidRPr="00FB422D">
        <w:rPr>
          <w:rFonts w:ascii="Arial" w:eastAsia="Times New Roman" w:hAnsi="Arial" w:cs="Arial"/>
          <w:b/>
          <w:bCs/>
          <w:color w:val="23BE5E"/>
          <w:sz w:val="28"/>
          <w:szCs w:val="28"/>
          <w:lang w:eastAsia="ru-RU"/>
        </w:rPr>
        <w:t>Защита поисковой выдачи</w:t>
      </w:r>
    </w:p>
    <w:p w:rsidR="00FB422D" w:rsidRPr="00FB422D" w:rsidRDefault="00FB422D" w:rsidP="00FB422D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Данный этап защитит ребёнка во время поиска информации. Можно воспользоваться Семейным поиском Яндекс, который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фильтрирует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поисковые запросы и не выдаёт результаты, не предназначенные ребёнку. Защита основана на том, что по умолчанию все новые открытые вкладки в браузере используют в качестве домашней страницы поисковую систему Яндекс с Семейным фильтром. Вероятнее всего, что ребёнок не будет переходить на другие поисковые системы, а воспользуется уже предложенным с фильтрацией.</w:t>
      </w:r>
    </w:p>
    <w:p w:rsidR="00FB422D" w:rsidRPr="00FB422D" w:rsidRDefault="00FB422D" w:rsidP="00FB422D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lastRenderedPageBreak/>
        <w:t>Google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Chrome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1. Войдите в настройки браузера: Верхний правый значок из трёх горизонтальных линий -&gt; Настройки.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2. Выберите: Начальная группа -&gt; Следующие страницы.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Нажмите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Д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обавить, в поле Добавить страницу впишите </w:t>
      </w:r>
      <w:hyperlink r:id="rId17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http://family.yandex.ru</w:t>
        </w:r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4. Нажмите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ОК</w:t>
      </w:r>
      <w:proofErr w:type="gramEnd"/>
    </w:p>
    <w:p w:rsidR="00FB422D" w:rsidRPr="00FB422D" w:rsidRDefault="00FB422D" w:rsidP="00FB422D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Mozilla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Firefox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1. Войдите в настройки браузера: Правка -&gt; Настройки.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2. Во вкладке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Основные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выберите: При запуске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Firefox</w:t>
      </w:r>
      <w:proofErr w:type="spellEnd"/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П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оказать домашнюю страницу.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3. В поле Домашняя страница укажите: </w:t>
      </w:r>
      <w:hyperlink r:id="rId18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http://family.yandex.ru</w:t>
        </w:r>
      </w:hyperlink>
    </w:p>
    <w:p w:rsidR="00FB422D" w:rsidRPr="00FB422D" w:rsidRDefault="00FB422D" w:rsidP="00FB422D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Opera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1. Войдите в настройки браузера: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Opera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-&gt; Настройки -&gt; Общие настройки.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2. Во вкладке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Основные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выберите: При запуске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Н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ачать с домашней страницы.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 xml:space="preserve">3. В поле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Домашняя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укажите: </w:t>
      </w:r>
      <w:hyperlink r:id="rId19" w:tgtFrame="_blank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http://family.yandex.ru</w:t>
        </w:r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br/>
        <w:t>4. Нажмите ОК.</w:t>
      </w:r>
    </w:p>
    <w:p w:rsidR="00FB422D" w:rsidRPr="00FB422D" w:rsidRDefault="00FB422D" w:rsidP="00FB422D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jc w:val="center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r w:rsidRPr="00FB422D">
        <w:rPr>
          <w:rFonts w:ascii="Arial" w:eastAsia="Times New Roman" w:hAnsi="Arial" w:cs="Arial"/>
          <w:b/>
          <w:bCs/>
          <w:color w:val="23BE5E"/>
          <w:sz w:val="28"/>
          <w:szCs w:val="28"/>
          <w:lang w:eastAsia="ru-RU"/>
        </w:rPr>
        <w:t>Список контент-фильтров</w:t>
      </w:r>
    </w:p>
    <w:p w:rsidR="00FB422D" w:rsidRPr="00FB422D" w:rsidRDefault="00FB422D" w:rsidP="00FB422D">
      <w:pPr>
        <w:shd w:val="clear" w:color="auto" w:fill="FFFFFF"/>
        <w:spacing w:before="195" w:after="195" w:line="225" w:lineRule="atLeast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Список контент-фильтров и услуг. Это программное обеспечение предназначено для управления доступностью содержимого читателям, в частности для фильтрации доступных через Интернет или электронную почту ресурсов. Ограничения могут устанавливаться на разных уровнях: государственная программа по блокировке во всей стране, блокировка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интернет-провайдерами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для пользователей, блокировка работодателями для работников, школы для учеников и студентов, библиотеки для её пользователей, родителей для детей, или просто само-фильтрация человека самому себе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.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и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сточник Википедия)</w:t>
      </w:r>
    </w:p>
    <w:p w:rsidR="00FB422D" w:rsidRPr="00FB422D" w:rsidRDefault="00FB422D" w:rsidP="00FB422D">
      <w:pPr>
        <w:shd w:val="clear" w:color="auto" w:fill="FFFFFF"/>
        <w:spacing w:before="150" w:after="0" w:line="225" w:lineRule="atLeast"/>
        <w:outlineLvl w:val="3"/>
        <w:rPr>
          <w:rFonts w:ascii="Arial" w:eastAsia="Times New Roman" w:hAnsi="Arial" w:cs="Arial"/>
          <w:color w:val="23BE5E"/>
          <w:sz w:val="20"/>
          <w:szCs w:val="20"/>
          <w:lang w:eastAsia="ru-RU"/>
        </w:rPr>
      </w:pPr>
      <w:r w:rsidRPr="00FB422D">
        <w:rPr>
          <w:rFonts w:ascii="Arial" w:eastAsia="Times New Roman" w:hAnsi="Arial" w:cs="Arial"/>
          <w:color w:val="006400"/>
          <w:sz w:val="20"/>
          <w:szCs w:val="20"/>
          <w:lang w:eastAsia="ru-RU"/>
        </w:rPr>
        <w:t>Программы и услуги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0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Surfing</w:t>
        </w:r>
        <w:proofErr w:type="spellEnd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 xml:space="preserve"> </w:t>
        </w:r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Censor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 Контент фильтр. Безоговорочный лидер в борьбе с сайтами порнографического содержания.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1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Cyclope-Series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(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основанное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на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Windows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ПО для наблюдения за работниками и их пользования сетью)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2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DynDNS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  (блокировка через DNS)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3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FinFisher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   (ПО,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разрекламированное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для правоохранительных органов)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4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Instant</w:t>
        </w:r>
        <w:proofErr w:type="spellEnd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 xml:space="preserve"> </w:t>
        </w:r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WebKiosk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   (основанная на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Linux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, содержащая только браузер операционная система для детей)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5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 xml:space="preserve">K9 </w:t>
        </w:r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Web</w:t>
        </w:r>
        <w:proofErr w:type="spellEnd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 xml:space="preserve"> </w:t>
        </w:r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Protection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  (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платный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контент-фильтр Интернета для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Windows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,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MacOS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, IOS, и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Android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; бесплатный для домашнего пользования)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6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KidRex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 (безопасная для детей поисковая система)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7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KinderGate</w:t>
        </w:r>
        <w:proofErr w:type="spellEnd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 xml:space="preserve"> Родительский Контроль</w:t>
        </w:r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 (контент-фильтр, широко распространенный в российских школах и других образовательных учреждениях)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8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 xml:space="preserve">M86 </w:t>
        </w:r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SecureBrowsing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 (дополнение к браузеру для безопасности)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29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McAfee</w:t>
        </w:r>
        <w:proofErr w:type="spellEnd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 xml:space="preserve"> </w:t>
        </w:r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SmartFilter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,  ранее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называвшийся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Bess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(основанный на сервере веб-фильтр)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val="en-US" w:eastAsia="ru-RU"/>
        </w:rPr>
      </w:pPr>
      <w:hyperlink r:id="rId30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val="en-US" w:eastAsia="ru-RU"/>
          </w:rPr>
          <w:t>Naomi Internet Filter</w:t>
        </w:r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val="en-US" w:eastAsia="ru-RU"/>
        </w:rPr>
        <w:t>  (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для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val="en-US" w:eastAsia="ru-RU"/>
        </w:rPr>
        <w:t xml:space="preserve"> Windows, 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бесплатная</w:t>
      </w:r>
      <w:r w:rsidRPr="00FB422D">
        <w:rPr>
          <w:rFonts w:ascii="Arial" w:eastAsia="Times New Roman" w:hAnsi="Arial" w:cs="Arial"/>
          <w:color w:val="303F50"/>
          <w:sz w:val="18"/>
          <w:szCs w:val="18"/>
          <w:lang w:val="en-US" w:eastAsia="ru-RU"/>
        </w:rPr>
        <w:t>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1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OpenDNS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   (для DNS и ISP серверов, </w:t>
      </w:r>
      <w:proofErr w:type="gram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бесплатная</w:t>
      </w:r>
      <w:proofErr w:type="gram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 для семей и некоммерческого применения)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2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ProblemPoker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  (фильтр игровых сайтов для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Windows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3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SafeSearch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(свойство 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fldChar w:fldCharType="begin"/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instrText xml:space="preserve"> HYPERLINK "https://ru.wikipedia.org/wiki/Google_Search" </w:instrTex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fldChar w:fldCharType="separate"/>
      </w:r>
      <w:r w:rsidRPr="00FB422D">
        <w:rPr>
          <w:rFonts w:ascii="Arial" w:eastAsia="Times New Roman" w:hAnsi="Arial" w:cs="Arial"/>
          <w:color w:val="0564CE"/>
          <w:sz w:val="18"/>
          <w:szCs w:val="18"/>
          <w:u w:val="single"/>
          <w:lang w:eastAsia="ru-RU"/>
        </w:rPr>
        <w:t>Google</w:t>
      </w:r>
      <w:proofErr w:type="spellEnd"/>
      <w:r w:rsidRPr="00FB422D">
        <w:rPr>
          <w:rFonts w:ascii="Arial" w:eastAsia="Times New Roman" w:hAnsi="Arial" w:cs="Arial"/>
          <w:color w:val="0564CE"/>
          <w:sz w:val="18"/>
          <w:szCs w:val="18"/>
          <w:u w:val="single"/>
          <w:lang w:eastAsia="ru-RU"/>
        </w:rPr>
        <w:t xml:space="preserve"> </w:t>
      </w:r>
      <w:proofErr w:type="spellStart"/>
      <w:r w:rsidRPr="00FB422D">
        <w:rPr>
          <w:rFonts w:ascii="Arial" w:eastAsia="Times New Roman" w:hAnsi="Arial" w:cs="Arial"/>
          <w:color w:val="0564CE"/>
          <w:sz w:val="18"/>
          <w:szCs w:val="18"/>
          <w:u w:val="single"/>
          <w:lang w:eastAsia="ru-RU"/>
        </w:rPr>
        <w:t>Search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fldChar w:fldCharType="end"/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4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SafeSquid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  (веб-прокси для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Windows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,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Unix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/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Linux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, и ISP)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5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SkyDNS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  (блокировка через DNS)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6" w:history="1">
        <w:proofErr w:type="spellStart"/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squidGuard</w:t>
        </w:r>
        <w:proofErr w:type="spellEnd"/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(дополнение к 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fldChar w:fldCharType="begin"/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instrText xml:space="preserve"> HYPERLINK "https://ru.wikipedia.org/wiki/Squid" </w:instrText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fldChar w:fldCharType="separate"/>
      </w:r>
      <w:r w:rsidRPr="00FB422D">
        <w:rPr>
          <w:rFonts w:ascii="Arial" w:eastAsia="Times New Roman" w:hAnsi="Arial" w:cs="Arial"/>
          <w:color w:val="0564CE"/>
          <w:sz w:val="18"/>
          <w:szCs w:val="18"/>
          <w:u w:val="single"/>
          <w:lang w:eastAsia="ru-RU"/>
        </w:rPr>
        <w:t>Squid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fldChar w:fldCharType="end"/>
      </w:r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 для перенаправления URL)</w:t>
      </w:r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7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Интернет Администратор</w:t>
        </w:r>
      </w:hyperlink>
    </w:p>
    <w:p w:rsidR="00FB422D" w:rsidRPr="00FB422D" w:rsidRDefault="00FB422D" w:rsidP="00FB422D">
      <w:pPr>
        <w:numPr>
          <w:ilvl w:val="0"/>
          <w:numId w:val="3"/>
        </w:numPr>
        <w:shd w:val="clear" w:color="auto" w:fill="FFFFFF"/>
        <w:spacing w:after="0" w:line="225" w:lineRule="atLeast"/>
        <w:ind w:left="165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hyperlink r:id="rId38" w:history="1">
        <w:r w:rsidRPr="00FB422D">
          <w:rPr>
            <w:rFonts w:ascii="Arial" w:eastAsia="Times New Roman" w:hAnsi="Arial" w:cs="Arial"/>
            <w:color w:val="0564CE"/>
            <w:sz w:val="18"/>
            <w:szCs w:val="18"/>
            <w:u w:val="single"/>
            <w:lang w:eastAsia="ru-RU"/>
          </w:rPr>
          <w:t>Интернет Контроль Сервер</w:t>
        </w:r>
      </w:hyperlink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 xml:space="preserve"> (новый современный контент-фильтр с бесплатными базами </w:t>
      </w:r>
      <w:proofErr w:type="spellStart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SkyDNS</w:t>
      </w:r>
      <w:proofErr w:type="spellEnd"/>
      <w:r w:rsidRPr="00FB422D">
        <w:rPr>
          <w:rFonts w:ascii="Arial" w:eastAsia="Times New Roman" w:hAnsi="Arial" w:cs="Arial"/>
          <w:color w:val="303F50"/>
          <w:sz w:val="18"/>
          <w:szCs w:val="18"/>
          <w:lang w:eastAsia="ru-RU"/>
        </w:rPr>
        <w:t>)</w:t>
      </w:r>
    </w:p>
    <w:p w:rsidR="00934895" w:rsidRDefault="00934895">
      <w:bookmarkStart w:id="0" w:name="_GoBack"/>
      <w:bookmarkEnd w:id="0"/>
    </w:p>
    <w:sectPr w:rsidR="0093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25B2"/>
    <w:multiLevelType w:val="multilevel"/>
    <w:tmpl w:val="D052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510CB"/>
    <w:multiLevelType w:val="multilevel"/>
    <w:tmpl w:val="F7D8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14E0F"/>
    <w:multiLevelType w:val="multilevel"/>
    <w:tmpl w:val="949C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2D"/>
    <w:rsid w:val="00934895"/>
    <w:rsid w:val="00F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61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dergate.ru/support/kindergate_setup" TargetMode="External"/><Relationship Id="rId13" Type="http://schemas.openxmlformats.org/officeDocument/2006/relationships/hyperlink" Target="http://www.mywot.com/ru/faq" TargetMode="External"/><Relationship Id="rId18" Type="http://schemas.openxmlformats.org/officeDocument/2006/relationships/hyperlink" Target="http://family.yandex.ru/" TargetMode="External"/><Relationship Id="rId26" Type="http://schemas.openxmlformats.org/officeDocument/2006/relationships/hyperlink" Target="https://ru.wikipedia.org/w/index.php?title=KidRex&amp;action=edit&amp;redlink=1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/index.php?title=Cyclope-Series&amp;action=edit&amp;redlink=1" TargetMode="External"/><Relationship Id="rId34" Type="http://schemas.openxmlformats.org/officeDocument/2006/relationships/hyperlink" Target="https://ru.wikipedia.org/w/index.php?title=SafeSquid&amp;action=edit&amp;redlink=1" TargetMode="External"/><Relationship Id="rId7" Type="http://schemas.openxmlformats.org/officeDocument/2006/relationships/hyperlink" Target="http://www.netpolice.ru/" TargetMode="External"/><Relationship Id="rId12" Type="http://schemas.openxmlformats.org/officeDocument/2006/relationships/hyperlink" Target="http://www.mywot.com/ru" TargetMode="External"/><Relationship Id="rId17" Type="http://schemas.openxmlformats.org/officeDocument/2006/relationships/hyperlink" Target="http://family.yandex.ru/" TargetMode="External"/><Relationship Id="rId25" Type="http://schemas.openxmlformats.org/officeDocument/2006/relationships/hyperlink" Target="https://ru.wikipedia.org/wiki/K9_Web_Protection" TargetMode="External"/><Relationship Id="rId33" Type="http://schemas.openxmlformats.org/officeDocument/2006/relationships/hyperlink" Target="https://ru.wikipedia.org/w/index.php?title=SafeSearch&amp;action=edit&amp;redlink=1" TargetMode="External"/><Relationship Id="rId38" Type="http://schemas.openxmlformats.org/officeDocument/2006/relationships/hyperlink" Target="https://ru.wikipedia.org/wiki/%D0%98%D0%BD%D1%82%D0%B5%D1%80%D0%BD%D0%B5%D1%82_%D0%9A%D0%BE%D0%BD%D1%82%D1%80%D0%BE%D0%BB%D1%8C_%D0%A1%D0%B5%D1%80%D0%B2%D0%B5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blockplus.org/ru" TargetMode="External"/><Relationship Id="rId20" Type="http://schemas.openxmlformats.org/officeDocument/2006/relationships/hyperlink" Target="http://snairsmut.e3w.ru/windows/12-surfing-censor-kontent-filtr-blokirovat-porno-sayty.html" TargetMode="External"/><Relationship Id="rId29" Type="http://schemas.openxmlformats.org/officeDocument/2006/relationships/hyperlink" Target="https://ru.wikipedia.org/w/index.php?title=Secure_Web_SmartFilter_EDU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censor.ru/soft/download/" TargetMode="External"/><Relationship Id="rId11" Type="http://schemas.openxmlformats.org/officeDocument/2006/relationships/hyperlink" Target="http://www.kindergate.ru/download/" TargetMode="External"/><Relationship Id="rId24" Type="http://schemas.openxmlformats.org/officeDocument/2006/relationships/hyperlink" Target="https://ru.wikipedia.org/w/index.php?title=Instant_WebKiosk&amp;action=edit&amp;redlink=1" TargetMode="External"/><Relationship Id="rId32" Type="http://schemas.openxmlformats.org/officeDocument/2006/relationships/hyperlink" Target="https://ru.wikipedia.org/w/index.php?title=ProblemPoker&amp;action=edit&amp;redlink=1" TargetMode="External"/><Relationship Id="rId37" Type="http://schemas.openxmlformats.org/officeDocument/2006/relationships/hyperlink" Target="https://ru.wikipedia.org/wiki/%D0%98%D0%BD%D1%82%D0%B5%D1%80%D0%BD%D0%B5%D1%82_%D0%90%D0%B4%D0%BC%D0%B8%D0%BD%D0%B8%D1%81%D1%82%D1%80%D0%B0%D1%82%D0%BE%D1%80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ywot.com/ru/signup" TargetMode="External"/><Relationship Id="rId23" Type="http://schemas.openxmlformats.org/officeDocument/2006/relationships/hyperlink" Target="https://ru.wikipedia.org/w/index.php?title=FinFisher&amp;action=edit&amp;redlink=1" TargetMode="External"/><Relationship Id="rId28" Type="http://schemas.openxmlformats.org/officeDocument/2006/relationships/hyperlink" Target="https://ru.wikipedia.org/w/index.php?title=M86_SecureBrowsing&amp;action=edit&amp;redlink=1" TargetMode="External"/><Relationship Id="rId36" Type="http://schemas.openxmlformats.org/officeDocument/2006/relationships/hyperlink" Target="https://ru.wikipedia.org/w/index.php?title=SquidGuard&amp;action=edit&amp;redlink=1" TargetMode="External"/><Relationship Id="rId10" Type="http://schemas.openxmlformats.org/officeDocument/2006/relationships/hyperlink" Target="http://www.kindergate.ru/support" TargetMode="External"/><Relationship Id="rId19" Type="http://schemas.openxmlformats.org/officeDocument/2006/relationships/hyperlink" Target="http://family.yandex.ru/" TargetMode="External"/><Relationship Id="rId31" Type="http://schemas.openxmlformats.org/officeDocument/2006/relationships/hyperlink" Target="https://ru.wikipedia.org/wiki/OpenD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ndergate.ru/support/kindergate_setup" TargetMode="External"/><Relationship Id="rId14" Type="http://schemas.openxmlformats.org/officeDocument/2006/relationships/hyperlink" Target="http://www.mywot.com/ru/download" TargetMode="External"/><Relationship Id="rId22" Type="http://schemas.openxmlformats.org/officeDocument/2006/relationships/hyperlink" Target="https://ru.wikipedia.org/wiki/DynDNS" TargetMode="External"/><Relationship Id="rId27" Type="http://schemas.openxmlformats.org/officeDocument/2006/relationships/hyperlink" Target="https://ru.wikipedia.org/wiki/KinderGate_%D0%A0%D0%BE%D0%B4%D0%B8%D1%82%D0%B5%D0%BB%D1%8C%D1%81%D0%BA%D0%B8%D0%B9_%D0%9A%D0%BE%D0%BD%D1%82%D1%80%D0%BE%D0%BB%D1%8C" TargetMode="External"/><Relationship Id="rId30" Type="http://schemas.openxmlformats.org/officeDocument/2006/relationships/hyperlink" Target="https://ru.wikipedia.org/w/index.php?title=Naomi_Internet_Filter&amp;action=edit&amp;redlink=1" TargetMode="External"/><Relationship Id="rId35" Type="http://schemas.openxmlformats.org/officeDocument/2006/relationships/hyperlink" Target="https://ru.wikipedia.org/wiki/SkyD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Гурьянова</dc:creator>
  <cp:lastModifiedBy>Гурьянова</cp:lastModifiedBy>
  <cp:revision>1</cp:revision>
  <dcterms:created xsi:type="dcterms:W3CDTF">2019-02-20T10:07:00Z</dcterms:created>
  <dcterms:modified xsi:type="dcterms:W3CDTF">2019-02-20T10:08:00Z</dcterms:modified>
</cp:coreProperties>
</file>